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A5" w:rsidRDefault="002432A5" w:rsidP="00C607A5">
      <w:pPr>
        <w:rPr>
          <w:b/>
          <w:sz w:val="28"/>
          <w:szCs w:val="28"/>
          <w:u w:val="single"/>
        </w:rPr>
      </w:pPr>
      <w:r w:rsidRPr="00D809D8">
        <w:rPr>
          <w:b/>
          <w:sz w:val="28"/>
          <w:szCs w:val="28"/>
          <w:u w:val="single"/>
        </w:rPr>
        <w:t>Protokoll</w:t>
      </w:r>
      <w:r w:rsidR="00D809D8" w:rsidRPr="00D809D8">
        <w:rPr>
          <w:b/>
          <w:sz w:val="28"/>
          <w:szCs w:val="28"/>
          <w:u w:val="single"/>
        </w:rPr>
        <w:t xml:space="preserve"> zum</w:t>
      </w:r>
      <w:r w:rsidRPr="00D809D8">
        <w:rPr>
          <w:b/>
          <w:sz w:val="28"/>
          <w:szCs w:val="28"/>
          <w:u w:val="single"/>
        </w:rPr>
        <w:t xml:space="preserve"> </w:t>
      </w:r>
      <w:r w:rsidR="00830424">
        <w:rPr>
          <w:b/>
          <w:sz w:val="28"/>
          <w:szCs w:val="28"/>
          <w:u w:val="single"/>
        </w:rPr>
        <w:t xml:space="preserve">Workshop </w:t>
      </w:r>
      <w:r w:rsidR="002C5897">
        <w:rPr>
          <w:b/>
          <w:sz w:val="28"/>
          <w:szCs w:val="28"/>
          <w:u w:val="single"/>
        </w:rPr>
        <w:t xml:space="preserve">6 </w:t>
      </w:r>
      <w:r w:rsidR="00C607A5">
        <w:rPr>
          <w:b/>
          <w:sz w:val="28"/>
          <w:szCs w:val="28"/>
          <w:u w:val="single"/>
        </w:rPr>
        <w:t xml:space="preserve">       </w:t>
      </w:r>
      <w:r w:rsidR="000A51FE">
        <w:rPr>
          <w:b/>
          <w:sz w:val="28"/>
          <w:szCs w:val="28"/>
          <w:u w:val="single"/>
        </w:rPr>
        <w:t xml:space="preserve">               </w:t>
      </w:r>
      <w:r w:rsidR="00C607A5">
        <w:rPr>
          <w:b/>
          <w:sz w:val="28"/>
          <w:szCs w:val="28"/>
          <w:u w:val="single"/>
        </w:rPr>
        <w:t>Freitag, 21.10.2016 (1</w:t>
      </w:r>
      <w:r w:rsidR="00844F7C">
        <w:rPr>
          <w:b/>
          <w:sz w:val="28"/>
          <w:szCs w:val="28"/>
          <w:u w:val="single"/>
        </w:rPr>
        <w:t>6</w:t>
      </w:r>
      <w:r w:rsidR="00C607A5">
        <w:rPr>
          <w:b/>
          <w:sz w:val="28"/>
          <w:szCs w:val="28"/>
          <w:u w:val="single"/>
        </w:rPr>
        <w:t>:00 – 1</w:t>
      </w:r>
      <w:r w:rsidR="00844F7C">
        <w:rPr>
          <w:b/>
          <w:sz w:val="28"/>
          <w:szCs w:val="28"/>
          <w:u w:val="single"/>
        </w:rPr>
        <w:t>7</w:t>
      </w:r>
      <w:r w:rsidR="00C607A5">
        <w:rPr>
          <w:b/>
          <w:sz w:val="28"/>
          <w:szCs w:val="28"/>
          <w:u w:val="single"/>
        </w:rPr>
        <w:t>:30 Uhr)</w:t>
      </w:r>
    </w:p>
    <w:p w:rsidR="00B6197E" w:rsidRDefault="00830424" w:rsidP="009578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„Förderschwerpunkt </w:t>
      </w:r>
      <w:r w:rsidR="002C5897">
        <w:rPr>
          <w:b/>
          <w:sz w:val="28"/>
          <w:szCs w:val="28"/>
        </w:rPr>
        <w:t>Sehen- Förderung der visuellen Wahrnehmung und von Schülern mit Beeinträchtigungen des Sehens“- Frau Marie- Luise Schütt, Universität Hamburg</w:t>
      </w:r>
    </w:p>
    <w:p w:rsidR="00630016" w:rsidRPr="00D809D8" w:rsidRDefault="00630016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Hauptinhalte des Workshops:</w:t>
      </w:r>
    </w:p>
    <w:p w:rsidR="006244DC" w:rsidRDefault="006244DC" w:rsidP="006244DC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Definition Blindheit/</w:t>
      </w:r>
      <w:proofErr w:type="spellStart"/>
      <w:r>
        <w:rPr>
          <w:sz w:val="28"/>
          <w:szCs w:val="28"/>
        </w:rPr>
        <w:t>Sehbinderung</w:t>
      </w:r>
      <w:proofErr w:type="spellEnd"/>
    </w:p>
    <w:p w:rsidR="006244DC" w:rsidRDefault="006244DC" w:rsidP="006244DC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Umsetzungsebenen von Barrieren und inklusiver Schulbildung für </w:t>
      </w:r>
      <w:proofErr w:type="spellStart"/>
      <w:r>
        <w:rPr>
          <w:sz w:val="28"/>
          <w:szCs w:val="28"/>
        </w:rPr>
        <w:t>SchülerInnen</w:t>
      </w:r>
      <w:proofErr w:type="spellEnd"/>
      <w:r>
        <w:rPr>
          <w:sz w:val="28"/>
          <w:szCs w:val="28"/>
        </w:rPr>
        <w:t xml:space="preserve"> mit Sehschädigung</w:t>
      </w:r>
    </w:p>
    <w:p w:rsidR="006244DC" w:rsidRDefault="006244DC" w:rsidP="006244DC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Vorstellung des spezifischen Curriculum für Kinder mit FS Sehen</w:t>
      </w:r>
    </w:p>
    <w:p w:rsidR="006244DC" w:rsidRDefault="006244DC" w:rsidP="006244DC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Stationsarbeit zu den Themen: Mobilität, Geographie – Arbeit mit dem Atlas, Experiment zum Tasten, Lesen </w:t>
      </w:r>
    </w:p>
    <w:p w:rsidR="00F4587D" w:rsidRPr="006244DC" w:rsidRDefault="006244DC" w:rsidP="006244DC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Anschließender Erfahrungsaustausch</w:t>
      </w:r>
    </w:p>
    <w:p w:rsidR="00D809D8" w:rsidRDefault="00D809D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</w:p>
    <w:p w:rsidR="00D809D8" w:rsidRPr="006244DC" w:rsidRDefault="00D809D8" w:rsidP="006244DC">
      <w:pPr>
        <w:pStyle w:val="Listenabsatz"/>
        <w:numPr>
          <w:ilvl w:val="0"/>
          <w:numId w:val="5"/>
        </w:numPr>
        <w:rPr>
          <w:sz w:val="28"/>
          <w:szCs w:val="28"/>
        </w:rPr>
      </w:pPr>
    </w:p>
    <w:p w:rsidR="00D809D8" w:rsidRPr="00D809D8" w:rsidRDefault="00D809D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</w:p>
    <w:p w:rsidR="00E66E23" w:rsidRDefault="00E66E23" w:rsidP="0095780E">
      <w:pPr>
        <w:rPr>
          <w:sz w:val="28"/>
          <w:szCs w:val="28"/>
        </w:rPr>
      </w:pPr>
    </w:p>
    <w:p w:rsidR="00F4587D" w:rsidRPr="00D809D8" w:rsidRDefault="00A15D21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Diskussionsschwerpunkte:</w:t>
      </w:r>
    </w:p>
    <w:p w:rsidR="00A15D21" w:rsidRDefault="00A15D21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</w:p>
    <w:p w:rsidR="00D809D8" w:rsidRDefault="00D809D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</w:p>
    <w:p w:rsidR="00D809D8" w:rsidRDefault="00D809D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</w:p>
    <w:p w:rsidR="00D809D8" w:rsidRDefault="00D809D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</w:p>
    <w:p w:rsidR="00D809D8" w:rsidRDefault="00D809D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</w:p>
    <w:p w:rsidR="00E66E23" w:rsidRPr="00D809D8" w:rsidRDefault="00E66E23" w:rsidP="00D809D8">
      <w:pPr>
        <w:rPr>
          <w:sz w:val="28"/>
          <w:szCs w:val="28"/>
        </w:rPr>
      </w:pPr>
    </w:p>
    <w:p w:rsidR="0095780E" w:rsidRPr="00D809D8" w:rsidRDefault="00F4587D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Zusammenfassung</w:t>
      </w:r>
      <w:r w:rsidR="00D809D8" w:rsidRPr="00D809D8">
        <w:rPr>
          <w:sz w:val="28"/>
          <w:szCs w:val="28"/>
          <w:u w:val="single"/>
        </w:rPr>
        <w:t xml:space="preserve"> des W</w:t>
      </w:r>
      <w:r w:rsidR="00830424">
        <w:rPr>
          <w:sz w:val="28"/>
          <w:szCs w:val="28"/>
          <w:u w:val="single"/>
        </w:rPr>
        <w:t>orkshops</w:t>
      </w:r>
      <w:r w:rsidR="00D809D8" w:rsidRPr="00D809D8">
        <w:rPr>
          <w:sz w:val="28"/>
          <w:szCs w:val="28"/>
          <w:u w:val="single"/>
        </w:rPr>
        <w:t xml:space="preserve"> </w:t>
      </w:r>
      <w:r w:rsidRPr="00D809D8">
        <w:rPr>
          <w:sz w:val="28"/>
          <w:szCs w:val="28"/>
          <w:u w:val="single"/>
        </w:rPr>
        <w:t xml:space="preserve">in einem Satz </w:t>
      </w:r>
      <w:r w:rsidR="00D809D8" w:rsidRPr="00D809D8">
        <w:rPr>
          <w:sz w:val="28"/>
          <w:szCs w:val="28"/>
          <w:u w:val="single"/>
        </w:rPr>
        <w:t>(</w:t>
      </w:r>
      <w:r w:rsidRPr="00D809D8">
        <w:rPr>
          <w:sz w:val="28"/>
          <w:szCs w:val="28"/>
          <w:u w:val="single"/>
        </w:rPr>
        <w:t>gern auch als Metapher</w:t>
      </w:r>
      <w:r w:rsidR="00D809D8" w:rsidRPr="00D809D8">
        <w:rPr>
          <w:sz w:val="28"/>
          <w:szCs w:val="28"/>
          <w:u w:val="single"/>
        </w:rPr>
        <w:t>):</w:t>
      </w:r>
    </w:p>
    <w:p w:rsidR="0095780E" w:rsidRDefault="00F4587D" w:rsidP="002E68EF">
      <w:pPr>
        <w:rPr>
          <w:sz w:val="28"/>
          <w:szCs w:val="28"/>
        </w:rPr>
      </w:pPr>
      <w:r>
        <w:rPr>
          <w:sz w:val="28"/>
          <w:szCs w:val="28"/>
        </w:rPr>
        <w:t>z. B.</w:t>
      </w:r>
      <w:r w:rsidR="002E68EF">
        <w:rPr>
          <w:sz w:val="28"/>
          <w:szCs w:val="28"/>
        </w:rPr>
        <w:t xml:space="preserve"> </w:t>
      </w:r>
      <w:r w:rsidR="00830424">
        <w:rPr>
          <w:sz w:val="28"/>
          <w:szCs w:val="28"/>
        </w:rPr>
        <w:t xml:space="preserve">Der Förderschwerpunkt </w:t>
      </w:r>
      <w:r w:rsidR="002C5897">
        <w:rPr>
          <w:sz w:val="28"/>
          <w:szCs w:val="28"/>
        </w:rPr>
        <w:t>Sehen</w:t>
      </w:r>
      <w:r w:rsidR="002E68EF">
        <w:rPr>
          <w:sz w:val="28"/>
          <w:szCs w:val="28"/>
        </w:rPr>
        <w:t>….</w:t>
      </w:r>
    </w:p>
    <w:p w:rsidR="006244DC" w:rsidRPr="00D809D8" w:rsidRDefault="006244DC" w:rsidP="006244DC">
      <w:pPr>
        <w:rPr>
          <w:sz w:val="28"/>
          <w:szCs w:val="28"/>
        </w:rPr>
      </w:pPr>
      <w:r>
        <w:rPr>
          <w:sz w:val="28"/>
          <w:szCs w:val="28"/>
        </w:rPr>
        <w:t xml:space="preserve">Die Barrieren die für den Förderschwerpunkt Sehen abgebaut werden, kommen allen nicht nur den </w:t>
      </w:r>
      <w:proofErr w:type="spellStart"/>
      <w:r>
        <w:rPr>
          <w:sz w:val="28"/>
          <w:szCs w:val="28"/>
        </w:rPr>
        <w:t>SchülerInnen</w:t>
      </w:r>
      <w:proofErr w:type="spellEnd"/>
      <w:r>
        <w:rPr>
          <w:sz w:val="28"/>
          <w:szCs w:val="28"/>
        </w:rPr>
        <w:t xml:space="preserve"> mit Sehbeeinträchtigung zu Gute.</w:t>
      </w:r>
    </w:p>
    <w:p w:rsidR="006244DC" w:rsidRPr="00D809D8" w:rsidRDefault="006244DC" w:rsidP="002E68EF">
      <w:pPr>
        <w:rPr>
          <w:sz w:val="28"/>
          <w:szCs w:val="28"/>
        </w:rPr>
      </w:pPr>
      <w:bookmarkStart w:id="0" w:name="_GoBack"/>
      <w:bookmarkEnd w:id="0"/>
    </w:p>
    <w:sectPr w:rsidR="006244DC" w:rsidRPr="00D809D8" w:rsidSect="00D80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8F" w:rsidRDefault="008A418F" w:rsidP="004123DD">
      <w:pPr>
        <w:spacing w:after="0" w:line="240" w:lineRule="auto"/>
      </w:pPr>
      <w:r>
        <w:separator/>
      </w:r>
    </w:p>
  </w:endnote>
  <w:endnote w:type="continuationSeparator" w:id="0">
    <w:p w:rsidR="008A418F" w:rsidRDefault="008A418F" w:rsidP="0041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B0" w:rsidRDefault="007752B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B0" w:rsidRDefault="007752B0" w:rsidP="007752B0">
    <w:pPr>
      <w:pStyle w:val="Fuzeile"/>
    </w:pPr>
    <w:r>
      <w:t>4. Arbeitstagung ZINT 20.- 22.10.2016                                                                                                                           „</w:t>
    </w:r>
    <w:r>
      <w:rPr>
        <w:b/>
      </w:rPr>
      <w:t>Wer lachend lernt, lernt Leben lieben – Wie schulische Inklusion von Schülern mit Behinderungen gelingen kann – Vielfalt erkennen- Vielfalt erleben- Vielfalt fördern“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B0" w:rsidRDefault="007752B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8F" w:rsidRDefault="008A418F" w:rsidP="004123DD">
      <w:pPr>
        <w:spacing w:after="0" w:line="240" w:lineRule="auto"/>
      </w:pPr>
      <w:r>
        <w:separator/>
      </w:r>
    </w:p>
  </w:footnote>
  <w:footnote w:type="continuationSeparator" w:id="0">
    <w:p w:rsidR="008A418F" w:rsidRDefault="008A418F" w:rsidP="0041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B0" w:rsidRDefault="007752B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B0" w:rsidRDefault="007752B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B0" w:rsidRDefault="007752B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67ACA"/>
    <w:multiLevelType w:val="hybridMultilevel"/>
    <w:tmpl w:val="A5DC7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E5FC3"/>
    <w:multiLevelType w:val="hybridMultilevel"/>
    <w:tmpl w:val="2026A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C1204"/>
    <w:multiLevelType w:val="hybridMultilevel"/>
    <w:tmpl w:val="F2903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707EE"/>
    <w:multiLevelType w:val="hybridMultilevel"/>
    <w:tmpl w:val="E7F2B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00B46"/>
    <w:multiLevelType w:val="hybridMultilevel"/>
    <w:tmpl w:val="73364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5"/>
    <w:rsid w:val="000A51FE"/>
    <w:rsid w:val="00140A16"/>
    <w:rsid w:val="001A7AF0"/>
    <w:rsid w:val="002432A5"/>
    <w:rsid w:val="002C5897"/>
    <w:rsid w:val="002E68EF"/>
    <w:rsid w:val="003B0FF2"/>
    <w:rsid w:val="003B5D46"/>
    <w:rsid w:val="003D21D5"/>
    <w:rsid w:val="004123DD"/>
    <w:rsid w:val="0042633F"/>
    <w:rsid w:val="00526C19"/>
    <w:rsid w:val="005B16EE"/>
    <w:rsid w:val="006244DC"/>
    <w:rsid w:val="00630016"/>
    <w:rsid w:val="00662397"/>
    <w:rsid w:val="006B3FCB"/>
    <w:rsid w:val="006F66AD"/>
    <w:rsid w:val="00714511"/>
    <w:rsid w:val="007752B0"/>
    <w:rsid w:val="00830424"/>
    <w:rsid w:val="00844F7C"/>
    <w:rsid w:val="008A418F"/>
    <w:rsid w:val="00947542"/>
    <w:rsid w:val="0095780E"/>
    <w:rsid w:val="009D0B35"/>
    <w:rsid w:val="00A15D21"/>
    <w:rsid w:val="00AF4F45"/>
    <w:rsid w:val="00B021FF"/>
    <w:rsid w:val="00B55B72"/>
    <w:rsid w:val="00B6197E"/>
    <w:rsid w:val="00B73935"/>
    <w:rsid w:val="00C56831"/>
    <w:rsid w:val="00C607A5"/>
    <w:rsid w:val="00C60908"/>
    <w:rsid w:val="00C6437E"/>
    <w:rsid w:val="00C865C8"/>
    <w:rsid w:val="00D32D9C"/>
    <w:rsid w:val="00D809D8"/>
    <w:rsid w:val="00D9773F"/>
    <w:rsid w:val="00DE5138"/>
    <w:rsid w:val="00E02501"/>
    <w:rsid w:val="00E50F2C"/>
    <w:rsid w:val="00E66E23"/>
    <w:rsid w:val="00F4587D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3DD"/>
  </w:style>
  <w:style w:type="paragraph" w:styleId="Fuzeile">
    <w:name w:val="footer"/>
    <w:basedOn w:val="Standard"/>
    <w:link w:val="Fu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3DD"/>
  </w:style>
  <w:style w:type="paragraph" w:styleId="Listenabsatz">
    <w:name w:val="List Paragraph"/>
    <w:basedOn w:val="Standard"/>
    <w:uiPriority w:val="34"/>
    <w:qFormat/>
    <w:rsid w:val="00C86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3DD"/>
  </w:style>
  <w:style w:type="paragraph" w:styleId="Fuzeile">
    <w:name w:val="footer"/>
    <w:basedOn w:val="Standard"/>
    <w:link w:val="Fu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3DD"/>
  </w:style>
  <w:style w:type="paragraph" w:styleId="Listenabsatz">
    <w:name w:val="List Paragraph"/>
    <w:basedOn w:val="Standard"/>
    <w:uiPriority w:val="34"/>
    <w:qFormat/>
    <w:rsid w:val="00C8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8975-6122-4E60-9448-DDB77D8A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pkoinzer</dc:creator>
  <cp:lastModifiedBy>Bene</cp:lastModifiedBy>
  <cp:revision>3</cp:revision>
  <cp:lastPrinted>2015-11-12T11:06:00Z</cp:lastPrinted>
  <dcterms:created xsi:type="dcterms:W3CDTF">2016-09-06T10:29:00Z</dcterms:created>
  <dcterms:modified xsi:type="dcterms:W3CDTF">2016-10-22T08:44:00Z</dcterms:modified>
</cp:coreProperties>
</file>